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91" w:rsidRPr="00A67691" w:rsidRDefault="00A67691" w:rsidP="00A67691">
      <w:pPr>
        <w:rPr>
          <w:rFonts w:ascii="黑体" w:eastAsia="黑体" w:hAnsi="黑体"/>
          <w:sz w:val="36"/>
          <w:szCs w:val="36"/>
        </w:rPr>
      </w:pPr>
      <w:r w:rsidRPr="00A67691">
        <w:rPr>
          <w:rFonts w:ascii="黑体" w:eastAsia="黑体" w:hAnsi="黑体" w:hint="eastAsia"/>
          <w:sz w:val="36"/>
          <w:szCs w:val="36"/>
        </w:rPr>
        <w:t>附件五</w:t>
      </w:r>
      <w:r>
        <w:rPr>
          <w:rFonts w:ascii="黑体" w:eastAsia="黑体" w:hAnsi="黑体" w:hint="eastAsia"/>
          <w:sz w:val="36"/>
          <w:szCs w:val="36"/>
        </w:rPr>
        <w:t>：</w:t>
      </w:r>
    </w:p>
    <w:p w:rsidR="00A67691" w:rsidRPr="00A67691" w:rsidRDefault="00A67691" w:rsidP="00A67691">
      <w:pPr>
        <w:jc w:val="center"/>
        <w:rPr>
          <w:rFonts w:ascii="黑体" w:eastAsia="黑体" w:hAnsi="黑体"/>
          <w:sz w:val="32"/>
          <w:szCs w:val="32"/>
        </w:rPr>
      </w:pPr>
      <w:r w:rsidRPr="00A67691">
        <w:rPr>
          <w:rFonts w:ascii="黑体" w:eastAsia="黑体" w:hAnsi="黑体" w:hint="eastAsia"/>
          <w:sz w:val="32"/>
          <w:szCs w:val="32"/>
        </w:rPr>
        <w:t>采购项目询价响应文件格式</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项目名称：</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致：</w:t>
      </w:r>
      <w:r w:rsidRPr="00A67691">
        <w:rPr>
          <w:rFonts w:ascii="宋体" w:eastAsia="宋体" w:hAnsi="宋体"/>
          <w:sz w:val="24"/>
          <w:szCs w:val="24"/>
        </w:rPr>
        <w:t xml:space="preserve"> 河南信息统计职业学院学前教育系</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我方已认真阅读了贵方发布的河南信息统计职业学院数码钢琴教室设备采购项目询价公告，接受贵方提出的各项要求，参与该项目询价采购活动。</w:t>
      </w:r>
    </w:p>
    <w:p w:rsidR="00A67691" w:rsidRPr="00A67691" w:rsidRDefault="00A67691" w:rsidP="00515A9A">
      <w:pPr>
        <w:spacing w:afterLines="50" w:after="156" w:line="520" w:lineRule="exact"/>
        <w:ind w:firstLineChars="200" w:firstLine="480"/>
        <w:rPr>
          <w:rFonts w:ascii="宋体" w:eastAsia="宋体" w:hAnsi="宋体"/>
          <w:sz w:val="24"/>
          <w:szCs w:val="24"/>
        </w:rPr>
      </w:pPr>
      <w:r w:rsidRPr="00A67691">
        <w:rPr>
          <w:rFonts w:ascii="宋体" w:eastAsia="宋体" w:hAnsi="宋体" w:hint="eastAsia"/>
          <w:sz w:val="24"/>
          <w:szCs w:val="24"/>
        </w:rPr>
        <w:t>一、报价表：</w:t>
      </w:r>
    </w:p>
    <w:tbl>
      <w:tblPr>
        <w:tblStyle w:val="a3"/>
        <w:tblW w:w="0" w:type="auto"/>
        <w:jc w:val="center"/>
        <w:tblLook w:val="04A0" w:firstRow="1" w:lastRow="0" w:firstColumn="1" w:lastColumn="0" w:noHBand="0" w:noVBand="1"/>
      </w:tblPr>
      <w:tblGrid>
        <w:gridCol w:w="2074"/>
        <w:gridCol w:w="2074"/>
        <w:gridCol w:w="2074"/>
        <w:gridCol w:w="2074"/>
      </w:tblGrid>
      <w:tr w:rsidR="00A67691" w:rsidTr="00A67691">
        <w:trPr>
          <w:jc w:val="center"/>
        </w:trPr>
        <w:tc>
          <w:tcPr>
            <w:tcW w:w="2074" w:type="dxa"/>
            <w:vAlign w:val="center"/>
          </w:tcPr>
          <w:p w:rsidR="00A67691" w:rsidRDefault="00A67691" w:rsidP="00A67691">
            <w:pPr>
              <w:spacing w:line="520" w:lineRule="exact"/>
              <w:jc w:val="center"/>
              <w:rPr>
                <w:rFonts w:ascii="宋体" w:eastAsia="宋体" w:hAnsi="宋体"/>
                <w:sz w:val="24"/>
                <w:szCs w:val="24"/>
              </w:rPr>
            </w:pPr>
            <w:r w:rsidRPr="00A67691">
              <w:rPr>
                <w:rFonts w:ascii="宋体" w:eastAsia="宋体" w:hAnsi="宋体" w:hint="eastAsia"/>
                <w:sz w:val="24"/>
                <w:szCs w:val="24"/>
              </w:rPr>
              <w:t>序号</w:t>
            </w:r>
          </w:p>
        </w:tc>
        <w:tc>
          <w:tcPr>
            <w:tcW w:w="2074" w:type="dxa"/>
            <w:vAlign w:val="center"/>
          </w:tcPr>
          <w:p w:rsidR="00A67691" w:rsidRDefault="00A67691" w:rsidP="00A67691">
            <w:pPr>
              <w:spacing w:line="520" w:lineRule="exact"/>
              <w:jc w:val="center"/>
              <w:rPr>
                <w:rFonts w:ascii="宋体" w:eastAsia="宋体" w:hAnsi="宋体"/>
                <w:sz w:val="24"/>
                <w:szCs w:val="24"/>
              </w:rPr>
            </w:pPr>
            <w:r w:rsidRPr="00A67691">
              <w:rPr>
                <w:rFonts w:ascii="宋体" w:eastAsia="宋体" w:hAnsi="宋体"/>
                <w:sz w:val="24"/>
                <w:szCs w:val="24"/>
              </w:rPr>
              <w:t>项目要求</w:t>
            </w:r>
          </w:p>
        </w:tc>
        <w:tc>
          <w:tcPr>
            <w:tcW w:w="2074" w:type="dxa"/>
            <w:vAlign w:val="center"/>
          </w:tcPr>
          <w:p w:rsidR="00A67691" w:rsidRDefault="00A67691" w:rsidP="00A67691">
            <w:pPr>
              <w:spacing w:line="520" w:lineRule="exact"/>
              <w:jc w:val="center"/>
              <w:rPr>
                <w:rFonts w:ascii="宋体" w:eastAsia="宋体" w:hAnsi="宋体"/>
                <w:sz w:val="24"/>
                <w:szCs w:val="24"/>
              </w:rPr>
            </w:pPr>
            <w:r w:rsidRPr="00A67691">
              <w:rPr>
                <w:rFonts w:ascii="宋体" w:eastAsia="宋体" w:hAnsi="宋体"/>
                <w:sz w:val="24"/>
                <w:szCs w:val="24"/>
              </w:rPr>
              <w:t>响应情况</w:t>
            </w:r>
          </w:p>
        </w:tc>
        <w:tc>
          <w:tcPr>
            <w:tcW w:w="2074" w:type="dxa"/>
            <w:vAlign w:val="center"/>
          </w:tcPr>
          <w:p w:rsidR="00A67691" w:rsidRPr="00A67691" w:rsidRDefault="00A67691" w:rsidP="00A67691">
            <w:pPr>
              <w:spacing w:line="520" w:lineRule="exact"/>
              <w:ind w:firstLineChars="200" w:firstLine="480"/>
              <w:jc w:val="center"/>
              <w:rPr>
                <w:rFonts w:ascii="宋体" w:eastAsia="宋体" w:hAnsi="宋体"/>
                <w:sz w:val="24"/>
                <w:szCs w:val="24"/>
              </w:rPr>
            </w:pPr>
            <w:r w:rsidRPr="00A67691">
              <w:rPr>
                <w:rFonts w:ascii="宋体" w:eastAsia="宋体" w:hAnsi="宋体"/>
                <w:sz w:val="24"/>
                <w:szCs w:val="24"/>
              </w:rPr>
              <w:t>投标报价</w:t>
            </w:r>
          </w:p>
          <w:p w:rsidR="00A67691" w:rsidRDefault="00A67691" w:rsidP="00A67691">
            <w:pPr>
              <w:spacing w:line="520" w:lineRule="exact"/>
              <w:jc w:val="center"/>
              <w:rPr>
                <w:rFonts w:ascii="宋体" w:eastAsia="宋体" w:hAnsi="宋体"/>
                <w:sz w:val="24"/>
                <w:szCs w:val="24"/>
              </w:rPr>
            </w:pPr>
          </w:p>
        </w:tc>
      </w:tr>
      <w:tr w:rsidR="00A67691" w:rsidTr="00515A9A">
        <w:trPr>
          <w:trHeight w:val="677"/>
          <w:jc w:val="center"/>
        </w:trPr>
        <w:tc>
          <w:tcPr>
            <w:tcW w:w="2074" w:type="dxa"/>
            <w:vAlign w:val="center"/>
          </w:tcPr>
          <w:p w:rsidR="00A67691" w:rsidRDefault="00A67691" w:rsidP="00A67691">
            <w:pPr>
              <w:spacing w:line="520" w:lineRule="exact"/>
              <w:jc w:val="center"/>
              <w:rPr>
                <w:rFonts w:ascii="宋体" w:eastAsia="宋体" w:hAnsi="宋体"/>
                <w:sz w:val="24"/>
                <w:szCs w:val="24"/>
              </w:rPr>
            </w:pPr>
            <w:r>
              <w:rPr>
                <w:rFonts w:ascii="宋体" w:eastAsia="宋体" w:hAnsi="宋体"/>
                <w:sz w:val="24"/>
                <w:szCs w:val="24"/>
              </w:rPr>
              <w:t>1</w:t>
            </w: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r>
      <w:tr w:rsidR="00A67691" w:rsidTr="00515A9A">
        <w:trPr>
          <w:trHeight w:val="712"/>
          <w:jc w:val="center"/>
        </w:trPr>
        <w:tc>
          <w:tcPr>
            <w:tcW w:w="2074" w:type="dxa"/>
            <w:vAlign w:val="center"/>
          </w:tcPr>
          <w:p w:rsidR="00A67691" w:rsidRDefault="00A67691" w:rsidP="00A67691">
            <w:pPr>
              <w:spacing w:line="520" w:lineRule="exact"/>
              <w:jc w:val="center"/>
              <w:rPr>
                <w:rFonts w:ascii="宋体" w:eastAsia="宋体" w:hAnsi="宋体"/>
                <w:sz w:val="24"/>
                <w:szCs w:val="24"/>
              </w:rPr>
            </w:pPr>
            <w:r>
              <w:rPr>
                <w:rFonts w:ascii="宋体" w:eastAsia="宋体" w:hAnsi="宋体"/>
                <w:sz w:val="24"/>
                <w:szCs w:val="24"/>
              </w:rPr>
              <w:t>2</w:t>
            </w: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r>
      <w:tr w:rsidR="00A67691" w:rsidTr="00515A9A">
        <w:trPr>
          <w:trHeight w:val="734"/>
          <w:jc w:val="center"/>
        </w:trPr>
        <w:tc>
          <w:tcPr>
            <w:tcW w:w="2074" w:type="dxa"/>
            <w:vAlign w:val="center"/>
          </w:tcPr>
          <w:p w:rsidR="00A67691" w:rsidRDefault="00A67691" w:rsidP="00A67691">
            <w:pPr>
              <w:spacing w:line="520" w:lineRule="exact"/>
              <w:jc w:val="center"/>
              <w:rPr>
                <w:rFonts w:ascii="宋体" w:eastAsia="宋体" w:hAnsi="宋体"/>
                <w:sz w:val="24"/>
                <w:szCs w:val="24"/>
              </w:rPr>
            </w:pPr>
            <w:r w:rsidRPr="00A67691">
              <w:rPr>
                <w:rFonts w:ascii="宋体" w:eastAsia="宋体" w:hAnsi="宋体" w:hint="eastAsia"/>
                <w:sz w:val="24"/>
                <w:szCs w:val="24"/>
              </w:rPr>
              <w:t>合计</w:t>
            </w:r>
            <w:r>
              <w:rPr>
                <w:rFonts w:ascii="宋体" w:eastAsia="宋体" w:hAnsi="宋体" w:hint="eastAsia"/>
                <w:sz w:val="24"/>
                <w:szCs w:val="24"/>
              </w:rPr>
              <w:t>：</w:t>
            </w: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r>
      <w:tr w:rsidR="00A67691" w:rsidTr="00515A9A">
        <w:trPr>
          <w:trHeight w:val="784"/>
          <w:jc w:val="center"/>
        </w:trPr>
        <w:tc>
          <w:tcPr>
            <w:tcW w:w="2074" w:type="dxa"/>
            <w:vAlign w:val="center"/>
          </w:tcPr>
          <w:p w:rsidR="00A67691" w:rsidRPr="00A67691" w:rsidRDefault="00A67691" w:rsidP="00515A9A">
            <w:pPr>
              <w:spacing w:line="520" w:lineRule="exact"/>
              <w:rPr>
                <w:rFonts w:ascii="宋体" w:eastAsia="宋体" w:hAnsi="宋体"/>
                <w:sz w:val="24"/>
                <w:szCs w:val="24"/>
              </w:rPr>
            </w:pPr>
            <w:r>
              <w:rPr>
                <w:rFonts w:ascii="宋体" w:eastAsia="宋体" w:hAnsi="宋体" w:hint="eastAsia"/>
                <w:sz w:val="24"/>
                <w:szCs w:val="24"/>
              </w:rPr>
              <w:t>大写</w:t>
            </w:r>
            <w:r>
              <w:rPr>
                <w:rFonts w:ascii="宋体" w:eastAsia="宋体" w:hAnsi="宋体"/>
                <w:sz w:val="24"/>
                <w:szCs w:val="24"/>
              </w:rPr>
              <w:t>人民币合计：</w:t>
            </w: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c>
          <w:tcPr>
            <w:tcW w:w="2074" w:type="dxa"/>
            <w:vAlign w:val="center"/>
          </w:tcPr>
          <w:p w:rsidR="00A67691" w:rsidRDefault="00A67691" w:rsidP="00A67691">
            <w:pPr>
              <w:spacing w:line="520" w:lineRule="exact"/>
              <w:jc w:val="center"/>
              <w:rPr>
                <w:rFonts w:ascii="宋体" w:eastAsia="宋体" w:hAnsi="宋体"/>
                <w:sz w:val="24"/>
                <w:szCs w:val="24"/>
              </w:rPr>
            </w:pPr>
          </w:p>
        </w:tc>
      </w:tr>
      <w:tr w:rsidR="00515A9A" w:rsidTr="00515A9A">
        <w:trPr>
          <w:trHeight w:val="1272"/>
          <w:jc w:val="center"/>
        </w:trPr>
        <w:tc>
          <w:tcPr>
            <w:tcW w:w="2074" w:type="dxa"/>
            <w:vAlign w:val="center"/>
          </w:tcPr>
          <w:p w:rsidR="00515A9A" w:rsidRDefault="00515A9A" w:rsidP="00515A9A">
            <w:pPr>
              <w:spacing w:line="520" w:lineRule="exact"/>
              <w:rPr>
                <w:rFonts w:ascii="宋体" w:eastAsia="宋体" w:hAnsi="宋体"/>
                <w:sz w:val="24"/>
                <w:szCs w:val="24"/>
              </w:rPr>
            </w:pPr>
            <w:r w:rsidRPr="00A67691">
              <w:rPr>
                <w:rFonts w:ascii="宋体" w:eastAsia="宋体" w:hAnsi="宋体" w:hint="eastAsia"/>
                <w:sz w:val="24"/>
                <w:szCs w:val="24"/>
              </w:rPr>
              <w:t>企业名称（加盖公章）：</w:t>
            </w:r>
          </w:p>
        </w:tc>
        <w:tc>
          <w:tcPr>
            <w:tcW w:w="6222" w:type="dxa"/>
            <w:gridSpan w:val="3"/>
            <w:vAlign w:val="center"/>
          </w:tcPr>
          <w:p w:rsidR="00515A9A" w:rsidRDefault="00515A9A" w:rsidP="00A67691">
            <w:pPr>
              <w:spacing w:line="520" w:lineRule="exact"/>
              <w:jc w:val="center"/>
              <w:rPr>
                <w:rFonts w:ascii="宋体" w:eastAsia="宋体" w:hAnsi="宋体"/>
                <w:sz w:val="24"/>
                <w:szCs w:val="24"/>
              </w:rPr>
            </w:pPr>
          </w:p>
        </w:tc>
      </w:tr>
      <w:tr w:rsidR="00515A9A" w:rsidTr="00515A9A">
        <w:trPr>
          <w:trHeight w:val="1261"/>
          <w:jc w:val="center"/>
        </w:trPr>
        <w:tc>
          <w:tcPr>
            <w:tcW w:w="2074" w:type="dxa"/>
            <w:vAlign w:val="center"/>
          </w:tcPr>
          <w:p w:rsidR="00515A9A" w:rsidRDefault="00515A9A" w:rsidP="00515A9A">
            <w:pPr>
              <w:spacing w:line="520" w:lineRule="exact"/>
              <w:rPr>
                <w:rFonts w:ascii="宋体" w:eastAsia="宋体" w:hAnsi="宋体"/>
                <w:sz w:val="24"/>
                <w:szCs w:val="24"/>
              </w:rPr>
            </w:pPr>
            <w:r w:rsidRPr="00A67691">
              <w:rPr>
                <w:rFonts w:ascii="宋体" w:eastAsia="宋体" w:hAnsi="宋体" w:hint="eastAsia"/>
                <w:sz w:val="24"/>
                <w:szCs w:val="24"/>
              </w:rPr>
              <w:t>法定代表人或授权代表签字：</w:t>
            </w:r>
          </w:p>
        </w:tc>
        <w:tc>
          <w:tcPr>
            <w:tcW w:w="6222" w:type="dxa"/>
            <w:gridSpan w:val="3"/>
            <w:vAlign w:val="center"/>
          </w:tcPr>
          <w:p w:rsidR="00515A9A" w:rsidRDefault="00515A9A" w:rsidP="00A67691">
            <w:pPr>
              <w:spacing w:line="520" w:lineRule="exact"/>
              <w:jc w:val="center"/>
              <w:rPr>
                <w:rFonts w:ascii="宋体" w:eastAsia="宋体" w:hAnsi="宋体"/>
                <w:sz w:val="24"/>
                <w:szCs w:val="24"/>
              </w:rPr>
            </w:pPr>
          </w:p>
        </w:tc>
      </w:tr>
    </w:tbl>
    <w:p w:rsidR="00A67691" w:rsidRPr="00A67691" w:rsidRDefault="00A67691" w:rsidP="00515A9A">
      <w:pPr>
        <w:spacing w:line="520" w:lineRule="exact"/>
        <w:rPr>
          <w:rFonts w:ascii="宋体" w:eastAsia="宋体" w:hAnsi="宋体"/>
          <w:sz w:val="24"/>
          <w:szCs w:val="24"/>
        </w:rPr>
      </w:pP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二、完成日期</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合同签订后</w:t>
      </w:r>
      <w:r w:rsidRPr="00A67691">
        <w:rPr>
          <w:rFonts w:ascii="宋体" w:eastAsia="宋体" w:hAnsi="宋体"/>
          <w:sz w:val="24"/>
          <w:szCs w:val="24"/>
        </w:rPr>
        <w:t>15个日历天内按要求完成数码钢琴教室改造；数码钢琴教室改造后20个日历天内按要求完成数码钢琴安装。</w:t>
      </w:r>
    </w:p>
    <w:p w:rsidR="00A67691" w:rsidRPr="00A67691" w:rsidRDefault="00895508" w:rsidP="00A67691">
      <w:pPr>
        <w:spacing w:line="520" w:lineRule="exact"/>
        <w:ind w:firstLineChars="200" w:firstLine="480"/>
        <w:rPr>
          <w:rFonts w:ascii="宋体" w:eastAsia="宋体" w:hAnsi="宋体"/>
          <w:sz w:val="24"/>
          <w:szCs w:val="24"/>
        </w:rPr>
      </w:pPr>
      <w:r>
        <w:rPr>
          <w:rFonts w:ascii="宋体" w:eastAsia="宋体" w:hAnsi="宋体" w:hint="eastAsia"/>
          <w:sz w:val="24"/>
          <w:szCs w:val="24"/>
        </w:rPr>
        <w:t>三、技术支持与服务承诺</w:t>
      </w:r>
    </w:p>
    <w:p w:rsidR="00A67691" w:rsidRPr="00A67691" w:rsidRDefault="00895508" w:rsidP="00A67691">
      <w:pPr>
        <w:spacing w:line="520" w:lineRule="exact"/>
        <w:ind w:firstLineChars="200" w:firstLine="480"/>
        <w:rPr>
          <w:rFonts w:ascii="宋体" w:eastAsia="宋体" w:hAnsi="宋体"/>
          <w:sz w:val="24"/>
          <w:szCs w:val="24"/>
        </w:rPr>
      </w:pPr>
      <w:r>
        <w:rPr>
          <w:rFonts w:ascii="宋体" w:eastAsia="宋体" w:hAnsi="宋体" w:hint="eastAsia"/>
          <w:sz w:val="24"/>
          <w:szCs w:val="24"/>
        </w:rPr>
        <w:t>四、有关资质证明材料</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lastRenderedPageBreak/>
        <w:t>1、提供（营业执照、税务登记证、组织机构代码证）或（三证合一的营业执照）副本加盖公章的复印件。</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2、法定代表人授权书原件。</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3、法定代表人和其授权代表的身份证复印件及联系电话。</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4、近三年无违法违纪、无不良记录承诺书（附件二）。</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5、反商业贿赂承诺书（附件三）。</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6、询价须知中第二条要求的资料。</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五、联系方式</w:t>
      </w:r>
    </w:p>
    <w:p w:rsidR="00515A9A"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联系人：</w:t>
      </w:r>
      <w:r w:rsidRPr="00A67691">
        <w:rPr>
          <w:rFonts w:ascii="宋体" w:eastAsia="宋体" w:hAnsi="宋体"/>
          <w:sz w:val="24"/>
          <w:szCs w:val="24"/>
        </w:rPr>
        <w:t xml:space="preserve"> </w:t>
      </w:r>
    </w:p>
    <w:p w:rsidR="00515A9A"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 xml:space="preserve">电话： </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手机号码：</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hint="eastAsia"/>
          <w:sz w:val="24"/>
          <w:szCs w:val="24"/>
        </w:rPr>
        <w:t>地址：</w:t>
      </w:r>
    </w:p>
    <w:p w:rsidR="00A67691" w:rsidRPr="00A67691" w:rsidRDefault="00A67691" w:rsidP="00A67691">
      <w:pPr>
        <w:spacing w:line="520" w:lineRule="exact"/>
        <w:ind w:firstLineChars="200" w:firstLine="480"/>
        <w:rPr>
          <w:rFonts w:ascii="宋体" w:eastAsia="宋体" w:hAnsi="宋体"/>
          <w:sz w:val="24"/>
          <w:szCs w:val="24"/>
        </w:rPr>
      </w:pPr>
      <w:r w:rsidRPr="00A67691">
        <w:rPr>
          <w:rFonts w:ascii="宋体" w:eastAsia="宋体" w:hAnsi="宋体"/>
          <w:sz w:val="24"/>
          <w:szCs w:val="24"/>
        </w:rPr>
        <w:t xml:space="preserve"> </w:t>
      </w:r>
    </w:p>
    <w:p w:rsidR="00A67691" w:rsidRPr="00A67691" w:rsidRDefault="00A67691" w:rsidP="00895508">
      <w:pPr>
        <w:wordWrap w:val="0"/>
        <w:spacing w:afterLines="50" w:after="156" w:line="520" w:lineRule="exact"/>
        <w:ind w:firstLineChars="200" w:firstLine="480"/>
        <w:jc w:val="right"/>
        <w:rPr>
          <w:rFonts w:ascii="宋体" w:eastAsia="宋体" w:hAnsi="宋体"/>
          <w:sz w:val="24"/>
          <w:szCs w:val="24"/>
        </w:rPr>
      </w:pPr>
      <w:r w:rsidRPr="00A67691">
        <w:rPr>
          <w:rFonts w:ascii="宋体" w:eastAsia="宋体" w:hAnsi="宋体" w:hint="eastAsia"/>
          <w:sz w:val="24"/>
          <w:szCs w:val="24"/>
        </w:rPr>
        <w:t>企业名称（盖章）</w:t>
      </w:r>
      <w:r w:rsidR="00895508">
        <w:rPr>
          <w:rFonts w:ascii="宋体" w:eastAsia="宋体" w:hAnsi="宋体" w:hint="eastAsia"/>
          <w:sz w:val="24"/>
          <w:szCs w:val="24"/>
        </w:rPr>
        <w:t xml:space="preserve">： </w:t>
      </w:r>
      <w:r w:rsidR="00895508">
        <w:rPr>
          <w:rFonts w:ascii="宋体" w:eastAsia="宋体" w:hAnsi="宋体"/>
          <w:sz w:val="24"/>
          <w:szCs w:val="24"/>
        </w:rPr>
        <w:t xml:space="preserve">           </w:t>
      </w:r>
    </w:p>
    <w:p w:rsidR="004E59C4" w:rsidRPr="00A67691" w:rsidRDefault="00895508" w:rsidP="00895508">
      <w:pPr>
        <w:wordWrap w:val="0"/>
        <w:spacing w:line="520" w:lineRule="exact"/>
        <w:ind w:firstLineChars="200" w:firstLine="480"/>
        <w:jc w:val="right"/>
        <w:rPr>
          <w:rFonts w:ascii="宋体" w:eastAsia="宋体" w:hAnsi="宋体"/>
          <w:sz w:val="24"/>
          <w:szCs w:val="24"/>
        </w:rPr>
      </w:pPr>
      <w:bookmarkStart w:id="0" w:name="_GoBack"/>
      <w:bookmarkEnd w:id="0"/>
      <w:r>
        <w:rPr>
          <w:rFonts w:ascii="宋体" w:eastAsia="宋体" w:hAnsi="宋体" w:hint="eastAsia"/>
          <w:sz w:val="24"/>
          <w:szCs w:val="24"/>
        </w:rPr>
        <w:t xml:space="preserve">  </w:t>
      </w:r>
      <w:r>
        <w:rPr>
          <w:rFonts w:ascii="宋体" w:eastAsia="宋体" w:hAnsi="宋体"/>
          <w:sz w:val="24"/>
          <w:szCs w:val="24"/>
        </w:rPr>
        <w:t xml:space="preserve"> </w:t>
      </w:r>
      <w:r w:rsidR="00A67691" w:rsidRPr="00A67691">
        <w:rPr>
          <w:rFonts w:ascii="宋体" w:eastAsia="宋体" w:hAnsi="宋体" w:hint="eastAsia"/>
          <w:sz w:val="24"/>
          <w:szCs w:val="24"/>
        </w:rPr>
        <w:t>年</w:t>
      </w:r>
      <w:r w:rsidR="00A67691" w:rsidRPr="00A67691">
        <w:rPr>
          <w:rFonts w:ascii="宋体" w:eastAsia="宋体" w:hAnsi="宋体"/>
          <w:sz w:val="24"/>
          <w:szCs w:val="24"/>
        </w:rPr>
        <w:t xml:space="preserve"> </w:t>
      </w:r>
      <w:r>
        <w:rPr>
          <w:rFonts w:ascii="宋体" w:eastAsia="宋体" w:hAnsi="宋体"/>
          <w:sz w:val="24"/>
          <w:szCs w:val="24"/>
        </w:rPr>
        <w:t xml:space="preserve">     </w:t>
      </w:r>
      <w:r w:rsidR="00A67691" w:rsidRPr="00A67691">
        <w:rPr>
          <w:rFonts w:ascii="宋体" w:eastAsia="宋体" w:hAnsi="宋体"/>
          <w:sz w:val="24"/>
          <w:szCs w:val="24"/>
        </w:rPr>
        <w:t xml:space="preserve">月 </w:t>
      </w:r>
      <w:r>
        <w:rPr>
          <w:rFonts w:ascii="宋体" w:eastAsia="宋体" w:hAnsi="宋体"/>
          <w:sz w:val="24"/>
          <w:szCs w:val="24"/>
        </w:rPr>
        <w:t xml:space="preserve">     </w:t>
      </w:r>
      <w:r w:rsidR="00A67691" w:rsidRPr="00A67691">
        <w:rPr>
          <w:rFonts w:ascii="宋体" w:eastAsia="宋体" w:hAnsi="宋体"/>
          <w:sz w:val="24"/>
          <w:szCs w:val="24"/>
        </w:rPr>
        <w:t>日</w:t>
      </w:r>
    </w:p>
    <w:sectPr w:rsidR="004E59C4" w:rsidRPr="00A67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8C"/>
    <w:rsid w:val="0013198C"/>
    <w:rsid w:val="004E59C4"/>
    <w:rsid w:val="00515A9A"/>
    <w:rsid w:val="00895508"/>
    <w:rsid w:val="00A6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39C4"/>
  <w15:chartTrackingRefBased/>
  <w15:docId w15:val="{29BA05EA-63B2-43A6-96FC-D8441DD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2018-10-12T01:13:00Z</dcterms:created>
  <dcterms:modified xsi:type="dcterms:W3CDTF">2018-10-12T01:30:00Z</dcterms:modified>
</cp:coreProperties>
</file>